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F4" w:rsidRPr="00E370B7" w:rsidRDefault="00FE22F4" w:rsidP="00FE22F4">
      <w:pPr>
        <w:tabs>
          <w:tab w:val="left" w:pos="6300"/>
        </w:tabs>
        <w:rPr>
          <w:rFonts w:ascii="楷体_GB2312" w:eastAsia="楷体_GB2312"/>
          <w:sz w:val="32"/>
          <w:szCs w:val="28"/>
        </w:rPr>
      </w:pPr>
      <w:r w:rsidRPr="00156549">
        <w:rPr>
          <w:rFonts w:ascii="仿宋_GB2312" w:eastAsia="仿宋_GB2312" w:hint="eastAsia"/>
          <w:sz w:val="28"/>
          <w:szCs w:val="28"/>
        </w:rPr>
        <w:t>附件</w:t>
      </w:r>
      <w:r w:rsidR="006E1417">
        <w:rPr>
          <w:rFonts w:ascii="仿宋_GB2312" w:eastAsia="仿宋_GB2312" w:hint="eastAsia"/>
          <w:sz w:val="28"/>
          <w:szCs w:val="28"/>
        </w:rPr>
        <w:t>4</w:t>
      </w:r>
    </w:p>
    <w:p w:rsidR="00FE22F4" w:rsidRPr="00AA7FE7" w:rsidRDefault="00FE22F4" w:rsidP="00FE22F4">
      <w:pPr>
        <w:spacing w:line="48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A7FE7">
        <w:rPr>
          <w:rFonts w:asciiTheme="majorEastAsia" w:eastAsiaTheme="majorEastAsia" w:hAnsiTheme="majorEastAsia" w:hint="eastAsia"/>
          <w:b/>
          <w:sz w:val="36"/>
          <w:szCs w:val="36"/>
        </w:rPr>
        <w:t>审计工作纪律</w:t>
      </w:r>
    </w:p>
    <w:p w:rsidR="00156549" w:rsidRPr="00156549" w:rsidRDefault="00156549" w:rsidP="00FE22F4">
      <w:pPr>
        <w:spacing w:line="480" w:lineRule="auto"/>
        <w:jc w:val="center"/>
        <w:rPr>
          <w:rFonts w:ascii="仿宋_GB2312" w:eastAsia="仿宋_GB2312"/>
          <w:sz w:val="36"/>
          <w:szCs w:val="36"/>
        </w:rPr>
      </w:pPr>
    </w:p>
    <w:p w:rsidR="00FE22F4" w:rsidRPr="00A75416" w:rsidRDefault="00FE22F4" w:rsidP="00A75416">
      <w:pPr>
        <w:spacing w:line="640" w:lineRule="exact"/>
        <w:ind w:firstLineChars="196" w:firstLine="517"/>
        <w:rPr>
          <w:rFonts w:ascii="仿宋_GB2312" w:eastAsia="仿宋_GB2312"/>
          <w:spacing w:val="-8"/>
          <w:kern w:val="11"/>
          <w:sz w:val="28"/>
          <w:szCs w:val="28"/>
        </w:rPr>
      </w:pPr>
      <w:r w:rsidRPr="00A75416">
        <w:rPr>
          <w:rFonts w:ascii="仿宋_GB2312" w:eastAsia="仿宋_GB2312" w:hint="eastAsia"/>
          <w:spacing w:val="-8"/>
          <w:kern w:val="11"/>
          <w:sz w:val="28"/>
          <w:szCs w:val="28"/>
        </w:rPr>
        <w:t>为了做好此次审计工作，根据内部审计基本准则和内部审计人员职业道德规范的相关要求，请你单位监督审计人员遵守以下审计纪律：</w:t>
      </w:r>
    </w:p>
    <w:p w:rsidR="00FE22F4" w:rsidRPr="00A75416" w:rsidRDefault="00FE22F4" w:rsidP="00A75416">
      <w:pPr>
        <w:spacing w:line="640" w:lineRule="exact"/>
        <w:ind w:firstLineChars="200" w:firstLine="528"/>
        <w:rPr>
          <w:rFonts w:ascii="仿宋_GB2312" w:eastAsia="仿宋_GB2312"/>
          <w:spacing w:val="-8"/>
          <w:kern w:val="11"/>
          <w:sz w:val="28"/>
          <w:szCs w:val="28"/>
        </w:rPr>
      </w:pPr>
      <w:r w:rsidRPr="00A75416">
        <w:rPr>
          <w:rFonts w:ascii="仿宋_GB2312" w:eastAsia="仿宋_GB2312" w:hint="eastAsia"/>
          <w:spacing w:val="-8"/>
          <w:kern w:val="11"/>
          <w:sz w:val="28"/>
          <w:szCs w:val="28"/>
        </w:rPr>
        <w:t>一、不准接受被审计单位支付或补贴食宿费；</w:t>
      </w:r>
    </w:p>
    <w:p w:rsidR="00FE22F4" w:rsidRPr="00A75416" w:rsidRDefault="00FE22F4" w:rsidP="00A75416">
      <w:pPr>
        <w:spacing w:line="640" w:lineRule="exact"/>
        <w:ind w:firstLineChars="200" w:firstLine="528"/>
        <w:rPr>
          <w:rFonts w:ascii="仿宋_GB2312" w:eastAsia="仿宋_GB2312"/>
          <w:spacing w:val="-8"/>
          <w:kern w:val="11"/>
          <w:sz w:val="28"/>
          <w:szCs w:val="28"/>
        </w:rPr>
      </w:pPr>
      <w:r w:rsidRPr="00A75416">
        <w:rPr>
          <w:rFonts w:ascii="仿宋_GB2312" w:eastAsia="仿宋_GB2312" w:hint="eastAsia"/>
          <w:spacing w:val="-8"/>
          <w:kern w:val="11"/>
          <w:sz w:val="28"/>
          <w:szCs w:val="28"/>
        </w:rPr>
        <w:t>二、不准使用被审计单位的交通工具、通讯工具等办公条件办理与此次审计工作无关的事项；</w:t>
      </w:r>
    </w:p>
    <w:p w:rsidR="00FE22F4" w:rsidRPr="00A75416" w:rsidRDefault="00FE22F4" w:rsidP="00A75416">
      <w:pPr>
        <w:spacing w:line="640" w:lineRule="exact"/>
        <w:ind w:firstLineChars="200" w:firstLine="528"/>
        <w:rPr>
          <w:rFonts w:ascii="仿宋_GB2312" w:eastAsia="仿宋_GB2312"/>
          <w:spacing w:val="-8"/>
          <w:kern w:val="11"/>
          <w:sz w:val="28"/>
          <w:szCs w:val="28"/>
        </w:rPr>
      </w:pPr>
      <w:r w:rsidRPr="00A75416">
        <w:rPr>
          <w:rFonts w:ascii="仿宋_GB2312" w:eastAsia="仿宋_GB2312" w:hint="eastAsia"/>
          <w:spacing w:val="-8"/>
          <w:kern w:val="11"/>
          <w:sz w:val="28"/>
          <w:szCs w:val="28"/>
        </w:rPr>
        <w:t>三、不准参加被审计单位安排的宴请、旅游、娱乐和联欢等活动；</w:t>
      </w:r>
    </w:p>
    <w:p w:rsidR="00FE22F4" w:rsidRPr="00A75416" w:rsidRDefault="00FE22F4" w:rsidP="00A75416">
      <w:pPr>
        <w:spacing w:line="640" w:lineRule="exact"/>
        <w:ind w:firstLineChars="200" w:firstLine="528"/>
        <w:rPr>
          <w:rFonts w:ascii="仿宋_GB2312" w:eastAsia="仿宋_GB2312"/>
          <w:spacing w:val="-8"/>
          <w:kern w:val="11"/>
          <w:sz w:val="28"/>
          <w:szCs w:val="28"/>
        </w:rPr>
      </w:pPr>
      <w:r w:rsidRPr="00A75416">
        <w:rPr>
          <w:rFonts w:ascii="仿宋_GB2312" w:eastAsia="仿宋_GB2312" w:hint="eastAsia"/>
          <w:spacing w:val="-8"/>
          <w:kern w:val="11"/>
          <w:sz w:val="28"/>
          <w:szCs w:val="28"/>
        </w:rPr>
        <w:t>四、不准接受被审计单位的任何纪念品、礼品、礼金、消费卡和有价证券；</w:t>
      </w:r>
    </w:p>
    <w:p w:rsidR="00FE22F4" w:rsidRPr="00A75416" w:rsidRDefault="00FE22F4" w:rsidP="00A75416">
      <w:pPr>
        <w:spacing w:line="640" w:lineRule="exact"/>
        <w:ind w:firstLineChars="200" w:firstLine="528"/>
        <w:rPr>
          <w:rFonts w:ascii="仿宋_GB2312" w:eastAsia="仿宋_GB2312"/>
          <w:spacing w:val="-8"/>
          <w:kern w:val="11"/>
          <w:sz w:val="28"/>
          <w:szCs w:val="28"/>
        </w:rPr>
      </w:pPr>
      <w:r w:rsidRPr="00A75416">
        <w:rPr>
          <w:rFonts w:ascii="仿宋_GB2312" w:eastAsia="仿宋_GB2312" w:hint="eastAsia"/>
          <w:spacing w:val="-8"/>
          <w:kern w:val="11"/>
          <w:sz w:val="28"/>
          <w:szCs w:val="28"/>
        </w:rPr>
        <w:t>五、不准在被审计单位报销任何因公因私费用；</w:t>
      </w:r>
    </w:p>
    <w:p w:rsidR="00FE22F4" w:rsidRPr="00A75416" w:rsidRDefault="00FE22F4" w:rsidP="00A75416">
      <w:pPr>
        <w:spacing w:line="640" w:lineRule="exact"/>
        <w:ind w:firstLineChars="200" w:firstLine="528"/>
        <w:rPr>
          <w:rFonts w:ascii="仿宋_GB2312" w:eastAsia="仿宋_GB2312"/>
          <w:spacing w:val="-8"/>
          <w:kern w:val="11"/>
          <w:sz w:val="28"/>
          <w:szCs w:val="28"/>
        </w:rPr>
      </w:pPr>
      <w:r w:rsidRPr="00A75416">
        <w:rPr>
          <w:rFonts w:ascii="仿宋_GB2312" w:eastAsia="仿宋_GB2312" w:hint="eastAsia"/>
          <w:spacing w:val="-8"/>
          <w:kern w:val="11"/>
          <w:sz w:val="28"/>
          <w:szCs w:val="28"/>
        </w:rPr>
        <w:t>六、不准向被审计单位推销商品或介绍业务；</w:t>
      </w:r>
    </w:p>
    <w:p w:rsidR="00FE22F4" w:rsidRPr="00A75416" w:rsidRDefault="00FE22F4" w:rsidP="00A75416">
      <w:pPr>
        <w:spacing w:line="640" w:lineRule="exact"/>
        <w:ind w:firstLineChars="200" w:firstLine="528"/>
        <w:rPr>
          <w:rFonts w:ascii="仿宋_GB2312" w:eastAsia="仿宋_GB2312"/>
          <w:spacing w:val="-8"/>
          <w:kern w:val="11"/>
          <w:sz w:val="28"/>
          <w:szCs w:val="28"/>
        </w:rPr>
      </w:pPr>
      <w:r w:rsidRPr="00A75416">
        <w:rPr>
          <w:rFonts w:ascii="仿宋_GB2312" w:eastAsia="仿宋_GB2312" w:hint="eastAsia"/>
          <w:spacing w:val="-8"/>
          <w:kern w:val="11"/>
          <w:sz w:val="28"/>
          <w:szCs w:val="28"/>
        </w:rPr>
        <w:t>七、不准利用审计职权或知晓的商业秘密和内部消息，为自己和他人谋利；</w:t>
      </w:r>
    </w:p>
    <w:p w:rsidR="00FE22F4" w:rsidRPr="00A75416" w:rsidRDefault="00FE22F4" w:rsidP="00A75416">
      <w:pPr>
        <w:spacing w:line="640" w:lineRule="exact"/>
        <w:ind w:firstLineChars="200" w:firstLine="528"/>
        <w:rPr>
          <w:rFonts w:ascii="仿宋_GB2312" w:eastAsia="仿宋_GB2312"/>
          <w:spacing w:val="-8"/>
          <w:kern w:val="11"/>
          <w:sz w:val="28"/>
          <w:szCs w:val="28"/>
        </w:rPr>
      </w:pPr>
      <w:r w:rsidRPr="00A75416">
        <w:rPr>
          <w:rFonts w:ascii="仿宋_GB2312" w:eastAsia="仿宋_GB2312" w:hint="eastAsia"/>
          <w:spacing w:val="-8"/>
          <w:kern w:val="11"/>
          <w:sz w:val="28"/>
          <w:szCs w:val="28"/>
        </w:rPr>
        <w:t>八、不准向被审计单位提出任何与此次审计工作无关的要求。</w:t>
      </w:r>
    </w:p>
    <w:p w:rsidR="00FE22F4" w:rsidRPr="00A75416" w:rsidRDefault="00FE22F4" w:rsidP="00A75416">
      <w:pPr>
        <w:spacing w:line="640" w:lineRule="exact"/>
        <w:ind w:firstLineChars="196" w:firstLine="517"/>
        <w:rPr>
          <w:rFonts w:ascii="仿宋_GB2312" w:eastAsia="仿宋_GB2312"/>
          <w:spacing w:val="-8"/>
          <w:kern w:val="11"/>
          <w:sz w:val="28"/>
          <w:szCs w:val="28"/>
        </w:rPr>
      </w:pPr>
      <w:r w:rsidRPr="00A75416">
        <w:rPr>
          <w:rFonts w:ascii="仿宋_GB2312" w:eastAsia="仿宋_GB2312" w:hint="eastAsia"/>
          <w:spacing w:val="-8"/>
          <w:kern w:val="11"/>
          <w:sz w:val="28"/>
          <w:szCs w:val="28"/>
        </w:rPr>
        <w:t>审计人员如有违反以上规定的情况，请及时向审计处反映。我们将根据相关规定，对违反纪律的审计人员采取必要的措施。</w:t>
      </w:r>
    </w:p>
    <w:p w:rsidR="00FE2014" w:rsidRPr="00A75416" w:rsidRDefault="00FE2014">
      <w:pPr>
        <w:rPr>
          <w:sz w:val="28"/>
          <w:szCs w:val="28"/>
        </w:rPr>
      </w:pPr>
    </w:p>
    <w:sectPr w:rsidR="00FE2014" w:rsidRPr="00A75416" w:rsidSect="00B845F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1928" w:right="1474" w:bottom="1701" w:left="1588" w:header="1418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17A" w:rsidRDefault="0046717A" w:rsidP="00EE21D1">
      <w:r>
        <w:separator/>
      </w:r>
    </w:p>
  </w:endnote>
  <w:endnote w:type="continuationSeparator" w:id="1">
    <w:p w:rsidR="0046717A" w:rsidRDefault="0046717A" w:rsidP="00EE2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5F5" w:rsidRPr="00FC42C3" w:rsidRDefault="00FE22F4" w:rsidP="00ED5C1D">
    <w:pPr>
      <w:pStyle w:val="a4"/>
      <w:ind w:firstLineChars="200" w:firstLine="560"/>
      <w:rPr>
        <w:rStyle w:val="a5"/>
        <w:rFonts w:ascii="宋体" w:hAnsi="宋体"/>
        <w:sz w:val="28"/>
        <w:szCs w:val="28"/>
      </w:rPr>
    </w:pPr>
    <w:r w:rsidRPr="00FC42C3">
      <w:rPr>
        <w:rStyle w:val="a5"/>
        <w:rFonts w:ascii="宋体" w:hAnsi="宋体" w:hint="eastAsia"/>
        <w:sz w:val="28"/>
        <w:szCs w:val="28"/>
      </w:rPr>
      <w:t>－</w:t>
    </w:r>
    <w:r w:rsidR="00891A14" w:rsidRPr="00FC42C3">
      <w:rPr>
        <w:rStyle w:val="a5"/>
        <w:rFonts w:ascii="宋体" w:hAnsi="宋体"/>
        <w:sz w:val="28"/>
        <w:szCs w:val="28"/>
      </w:rPr>
      <w:fldChar w:fldCharType="begin"/>
    </w:r>
    <w:r w:rsidRPr="00FC42C3">
      <w:rPr>
        <w:rStyle w:val="a5"/>
        <w:rFonts w:ascii="宋体" w:hAnsi="宋体"/>
        <w:sz w:val="28"/>
        <w:szCs w:val="28"/>
      </w:rPr>
      <w:instrText xml:space="preserve">PAGE  </w:instrText>
    </w:r>
    <w:r w:rsidR="00891A14" w:rsidRPr="00FC42C3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12</w:t>
    </w:r>
    <w:r w:rsidR="00891A14" w:rsidRPr="00FC42C3">
      <w:rPr>
        <w:rStyle w:val="a5"/>
        <w:rFonts w:ascii="宋体" w:hAnsi="宋体"/>
        <w:sz w:val="28"/>
        <w:szCs w:val="28"/>
      </w:rPr>
      <w:fldChar w:fldCharType="end"/>
    </w:r>
    <w:r w:rsidRPr="00FC42C3">
      <w:rPr>
        <w:rStyle w:val="a5"/>
        <w:rFonts w:ascii="宋体" w:hAnsi="宋体" w:hint="eastAsia"/>
        <w:sz w:val="28"/>
        <w:szCs w:val="28"/>
      </w:rPr>
      <w:t>－</w:t>
    </w:r>
  </w:p>
  <w:p w:rsidR="00F720FB" w:rsidRPr="00B845F5" w:rsidRDefault="0046717A" w:rsidP="00B845F5">
    <w:pPr>
      <w:pStyle w:val="a4"/>
      <w:ind w:right="360" w:firstLineChars="200" w:firstLine="560"/>
      <w:rPr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0FB" w:rsidRPr="00FC42C3" w:rsidRDefault="00FE22F4" w:rsidP="00B845F5">
    <w:pPr>
      <w:pStyle w:val="a4"/>
      <w:framePr w:w="1423" w:wrap="around" w:vAnchor="text" w:hAnchor="page" w:x="9003" w:y="6"/>
      <w:rPr>
        <w:rStyle w:val="a5"/>
        <w:rFonts w:ascii="宋体" w:hAnsi="宋体"/>
        <w:sz w:val="28"/>
        <w:szCs w:val="28"/>
      </w:rPr>
    </w:pPr>
    <w:r w:rsidRPr="00FC42C3">
      <w:rPr>
        <w:rStyle w:val="a5"/>
        <w:rFonts w:ascii="宋体" w:hAnsi="宋体" w:hint="eastAsia"/>
        <w:sz w:val="28"/>
        <w:szCs w:val="28"/>
      </w:rPr>
      <w:t>－</w:t>
    </w:r>
    <w:r w:rsidR="00891A14" w:rsidRPr="00FC42C3">
      <w:rPr>
        <w:rStyle w:val="a5"/>
        <w:rFonts w:ascii="宋体" w:hAnsi="宋体"/>
        <w:sz w:val="28"/>
        <w:szCs w:val="28"/>
      </w:rPr>
      <w:fldChar w:fldCharType="begin"/>
    </w:r>
    <w:r w:rsidRPr="00FC42C3">
      <w:rPr>
        <w:rStyle w:val="a5"/>
        <w:rFonts w:ascii="宋体" w:hAnsi="宋体"/>
        <w:sz w:val="28"/>
        <w:szCs w:val="28"/>
      </w:rPr>
      <w:instrText xml:space="preserve">PAGE  </w:instrText>
    </w:r>
    <w:r w:rsidR="00891A14" w:rsidRPr="00FC42C3">
      <w:rPr>
        <w:rStyle w:val="a5"/>
        <w:rFonts w:ascii="宋体" w:hAnsi="宋体"/>
        <w:sz w:val="28"/>
        <w:szCs w:val="28"/>
      </w:rPr>
      <w:fldChar w:fldCharType="separate"/>
    </w:r>
    <w:r w:rsidR="006E1417">
      <w:rPr>
        <w:rStyle w:val="a5"/>
        <w:rFonts w:ascii="宋体" w:hAnsi="宋体"/>
        <w:noProof/>
        <w:sz w:val="28"/>
        <w:szCs w:val="28"/>
      </w:rPr>
      <w:t>1</w:t>
    </w:r>
    <w:r w:rsidR="00891A14" w:rsidRPr="00FC42C3">
      <w:rPr>
        <w:rStyle w:val="a5"/>
        <w:rFonts w:ascii="宋体" w:hAnsi="宋体"/>
        <w:sz w:val="28"/>
        <w:szCs w:val="28"/>
      </w:rPr>
      <w:fldChar w:fldCharType="end"/>
    </w:r>
    <w:r w:rsidRPr="00FC42C3">
      <w:rPr>
        <w:rStyle w:val="a5"/>
        <w:rFonts w:ascii="宋体" w:hAnsi="宋体" w:hint="eastAsia"/>
        <w:sz w:val="28"/>
        <w:szCs w:val="28"/>
      </w:rPr>
      <w:t>－</w:t>
    </w:r>
  </w:p>
  <w:p w:rsidR="00F720FB" w:rsidRDefault="0046717A" w:rsidP="006006F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17A" w:rsidRDefault="0046717A" w:rsidP="00EE21D1">
      <w:r>
        <w:separator/>
      </w:r>
    </w:p>
  </w:footnote>
  <w:footnote w:type="continuationSeparator" w:id="1">
    <w:p w:rsidR="0046717A" w:rsidRDefault="0046717A" w:rsidP="00EE21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0FB" w:rsidRDefault="0046717A" w:rsidP="00FC42C3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0FB" w:rsidRDefault="0046717A" w:rsidP="006006F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2F4"/>
    <w:rsid w:val="000A73E2"/>
    <w:rsid w:val="00156549"/>
    <w:rsid w:val="002C080A"/>
    <w:rsid w:val="0046717A"/>
    <w:rsid w:val="006E1417"/>
    <w:rsid w:val="00891A14"/>
    <w:rsid w:val="009A5DB8"/>
    <w:rsid w:val="009B304F"/>
    <w:rsid w:val="00A54DD6"/>
    <w:rsid w:val="00A75416"/>
    <w:rsid w:val="00AA7FE7"/>
    <w:rsid w:val="00CB0E1B"/>
    <w:rsid w:val="00EE21D1"/>
    <w:rsid w:val="00FE2014"/>
    <w:rsid w:val="00FE2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2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2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E22F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E2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22F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FE22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307</Characters>
  <Application>Microsoft Office Word</Application>
  <DocSecurity>0</DocSecurity>
  <Lines>2</Lines>
  <Paragraphs>1</Paragraphs>
  <ScaleCrop>false</ScaleCrop>
  <Company>微软中国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2016-04-06T07:31:00Z</dcterms:created>
  <dcterms:modified xsi:type="dcterms:W3CDTF">2016-04-08T04:54:00Z</dcterms:modified>
</cp:coreProperties>
</file>